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BB" w:rsidRPr="00774FBB" w:rsidRDefault="00774FBB">
      <w:r>
        <w:t>27.11.</w:t>
      </w:r>
    </w:p>
    <w:p w:rsidR="00DE3DCD" w:rsidRPr="00C7606A" w:rsidRDefault="00C7606A">
      <w:pPr>
        <w:rPr>
          <w:b/>
          <w:u w:val="single"/>
        </w:rPr>
      </w:pPr>
      <w:r w:rsidRPr="00C7606A">
        <w:rPr>
          <w:b/>
          <w:u w:val="single"/>
        </w:rPr>
        <w:t>František Palacký</w:t>
      </w:r>
    </w:p>
    <w:p w:rsidR="00C7606A" w:rsidRDefault="00C7606A">
      <w:r>
        <w:t xml:space="preserve">- historik, později </w:t>
      </w:r>
      <w:r w:rsidR="005F4C30">
        <w:t xml:space="preserve">i </w:t>
      </w:r>
      <w:r>
        <w:t>politik</w:t>
      </w:r>
    </w:p>
    <w:p w:rsidR="00C7606A" w:rsidRDefault="00C7606A">
      <w:r>
        <w:t>- napsal Dějiny národu českého v Čechách a v Moravě - historie českého národa do r. 1526</w:t>
      </w:r>
    </w:p>
    <w:p w:rsidR="00C7606A" w:rsidRDefault="00C7606A"/>
    <w:p w:rsidR="00C7606A" w:rsidRPr="00C7606A" w:rsidRDefault="00C7606A">
      <w:pPr>
        <w:rPr>
          <w:b/>
          <w:u w:val="single"/>
        </w:rPr>
      </w:pPr>
      <w:r w:rsidRPr="00C7606A">
        <w:rPr>
          <w:b/>
          <w:u w:val="single"/>
        </w:rPr>
        <w:t>Josef Kajetán Tyl</w:t>
      </w:r>
    </w:p>
    <w:p w:rsidR="00C7606A" w:rsidRDefault="00C7606A">
      <w:r>
        <w:t>- dramatik a herec</w:t>
      </w:r>
    </w:p>
    <w:p w:rsidR="00C7606A" w:rsidRDefault="005F4C30">
      <w:r>
        <w:t xml:space="preserve">- nejprve v divadlech </w:t>
      </w:r>
      <w:r w:rsidR="00C7606A">
        <w:t>v Praze, později založil vlastní kočovnou společnost</w:t>
      </w:r>
    </w:p>
    <w:p w:rsidR="00C7606A" w:rsidRDefault="00C7606A">
      <w:r>
        <w:t>- nejslavnější  hra Fidlovačka aneb Žádný hněv a žádná rvačka (1834 - píseň Kde domov můj)</w:t>
      </w:r>
    </w:p>
    <w:p w:rsidR="00C7606A" w:rsidRPr="00C7606A" w:rsidRDefault="00C7606A">
      <w:pPr>
        <w:rPr>
          <w:sz w:val="28"/>
          <w:szCs w:val="28"/>
          <w:u w:val="single"/>
        </w:rPr>
      </w:pPr>
    </w:p>
    <w:p w:rsidR="00C7606A" w:rsidRPr="00C7606A" w:rsidRDefault="00C7606A">
      <w:pPr>
        <w:rPr>
          <w:sz w:val="28"/>
          <w:szCs w:val="28"/>
          <w:u w:val="single"/>
        </w:rPr>
      </w:pPr>
      <w:r w:rsidRPr="00C7606A">
        <w:rPr>
          <w:sz w:val="28"/>
          <w:szCs w:val="28"/>
          <w:u w:val="single"/>
        </w:rPr>
        <w:t>Obrození na postupu</w:t>
      </w:r>
    </w:p>
    <w:p w:rsidR="00C7606A" w:rsidRDefault="00C7606A">
      <w:r>
        <w:t>- nová muzea - v Opavě, v Brně a v Praze</w:t>
      </w:r>
    </w:p>
    <w:p w:rsidR="00C7606A" w:rsidRDefault="00C7606A">
      <w:r>
        <w:t>- na venkově ochotnická divadla, čtenářské spolky a vlastenecké kroužky</w:t>
      </w:r>
    </w:p>
    <w:p w:rsidR="00C7606A" w:rsidRDefault="00C7606A">
      <w:r>
        <w:t>- první bály - nejznámější valčík, vznikl i český národní tanec polka</w:t>
      </w:r>
    </w:p>
    <w:sectPr w:rsidR="00C7606A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7606A"/>
    <w:rsid w:val="003C137C"/>
    <w:rsid w:val="00415882"/>
    <w:rsid w:val="005F4C30"/>
    <w:rsid w:val="00774FBB"/>
    <w:rsid w:val="00C7606A"/>
    <w:rsid w:val="00DE3DCD"/>
    <w:rsid w:val="00EC7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4</cp:revision>
  <cp:lastPrinted>2018-11-26T22:52:00Z</cp:lastPrinted>
  <dcterms:created xsi:type="dcterms:W3CDTF">2018-11-26T22:28:00Z</dcterms:created>
  <dcterms:modified xsi:type="dcterms:W3CDTF">2018-11-27T14:08:00Z</dcterms:modified>
</cp:coreProperties>
</file>